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66" w:rsidRPr="00225566" w:rsidRDefault="00225566" w:rsidP="00225566">
      <w:pPr>
        <w:spacing w:after="0" w:line="420" w:lineRule="atLeast"/>
        <w:outlineLvl w:val="1"/>
        <w:rPr>
          <w:rFonts w:ascii="Helvetica" w:eastAsia="Times New Roman" w:hAnsi="Helvetica" w:cs="Helvetica"/>
          <w:color w:val="1F1F1F"/>
          <w:sz w:val="36"/>
          <w:szCs w:val="36"/>
          <w:lang w:eastAsia="tr-TR"/>
        </w:rPr>
      </w:pPr>
      <w:r w:rsidRPr="00225566">
        <w:rPr>
          <w:rFonts w:ascii="Helvetica" w:eastAsia="Times New Roman" w:hAnsi="Helvetica" w:cs="Helvetica"/>
          <w:color w:val="1F1F1F"/>
          <w:sz w:val="36"/>
          <w:szCs w:val="36"/>
          <w:lang w:eastAsia="tr-TR"/>
        </w:rPr>
        <w:t xml:space="preserve">2022 Yılı Öğrenci Kayıt Günleri-Kariyer Merkezi ve Yetenek Kapısı Tanıtımları </w:t>
      </w:r>
      <w:proofErr w:type="spellStart"/>
      <w:r w:rsidRPr="00225566">
        <w:rPr>
          <w:rFonts w:ascii="Helvetica" w:eastAsia="Times New Roman" w:hAnsi="Helvetica" w:cs="Helvetica"/>
          <w:color w:val="1F1F1F"/>
          <w:sz w:val="36"/>
          <w:szCs w:val="36"/>
          <w:lang w:eastAsia="tr-TR"/>
        </w:rPr>
        <w:t>Hk</w:t>
      </w:r>
      <w:proofErr w:type="spellEnd"/>
      <w:r w:rsidRPr="00225566">
        <w:rPr>
          <w:rFonts w:ascii="Helvetica" w:eastAsia="Times New Roman" w:hAnsi="Helvetica" w:cs="Helvetica"/>
          <w:color w:val="1F1F1F"/>
          <w:sz w:val="36"/>
          <w:szCs w:val="36"/>
          <w:lang w:eastAsia="tr-TR"/>
        </w:rPr>
        <w:t>.</w:t>
      </w:r>
    </w:p>
    <w:p w:rsidR="00225566" w:rsidRPr="00225566" w:rsidRDefault="00225566" w:rsidP="00225566">
      <w:pPr>
        <w:shd w:val="clear" w:color="auto" w:fill="FBBC04"/>
        <w:spacing w:after="0" w:line="240" w:lineRule="atLeast"/>
        <w:rPr>
          <w:rFonts w:ascii="inherit" w:eastAsia="Times New Roman" w:hAnsi="inherit" w:cs="Helvetica"/>
          <w:color w:val="202124"/>
          <w:spacing w:val="5"/>
          <w:sz w:val="18"/>
          <w:szCs w:val="18"/>
          <w:lang w:eastAsia="tr-TR"/>
        </w:rPr>
      </w:pPr>
      <w:r w:rsidRPr="00225566">
        <w:rPr>
          <w:rFonts w:ascii="inherit" w:eastAsia="Times New Roman" w:hAnsi="inherit" w:cs="Helvetica"/>
          <w:color w:val="202124"/>
          <w:spacing w:val="5"/>
          <w:sz w:val="18"/>
          <w:szCs w:val="18"/>
          <w:lang w:eastAsia="tr-TR"/>
        </w:rPr>
        <w:t>Harici</w:t>
      </w:r>
    </w:p>
    <w:p w:rsidR="00225566" w:rsidRPr="00225566" w:rsidRDefault="00225566" w:rsidP="00225566">
      <w:pPr>
        <w:shd w:val="clear" w:color="auto" w:fill="DDDDDD"/>
        <w:spacing w:after="0" w:line="270" w:lineRule="atLeast"/>
        <w:textAlignment w:val="bottom"/>
        <w:rPr>
          <w:rFonts w:ascii="Helvetica" w:eastAsia="Times New Roman" w:hAnsi="Helvetica" w:cs="Helvetica"/>
          <w:color w:val="666666"/>
          <w:sz w:val="27"/>
          <w:szCs w:val="27"/>
          <w:lang w:eastAsia="tr-TR"/>
        </w:rPr>
      </w:pPr>
      <w:r w:rsidRPr="00225566">
        <w:rPr>
          <w:rFonts w:ascii="Helvetica" w:eastAsia="Times New Roman" w:hAnsi="Helvetica" w:cs="Helvetica"/>
          <w:color w:val="666666"/>
          <w:sz w:val="27"/>
          <w:szCs w:val="27"/>
          <w:lang w:eastAsia="tr-TR"/>
        </w:rPr>
        <w:t>Gelen Kutusu</w:t>
      </w:r>
    </w:p>
    <w:p w:rsidR="00225566" w:rsidRPr="00225566" w:rsidRDefault="00225566" w:rsidP="00225566">
      <w:pPr>
        <w:spacing w:after="0" w:line="240" w:lineRule="auto"/>
        <w:rPr>
          <w:rFonts w:ascii="Helvetica" w:eastAsia="Times New Roman" w:hAnsi="Helvetica" w:cs="Helvetica"/>
          <w:color w:val="222222"/>
          <w:sz w:val="27"/>
          <w:szCs w:val="27"/>
          <w:lang w:eastAsia="tr-TR"/>
        </w:rPr>
      </w:pPr>
      <w:r>
        <w:rPr>
          <w:rFonts w:ascii="Helvetica" w:eastAsia="Times New Roman" w:hAnsi="Helvetica" w:cs="Helvetica"/>
          <w:noProof/>
          <w:color w:val="222222"/>
          <w:sz w:val="27"/>
          <w:szCs w:val="27"/>
          <w:lang w:eastAsia="tr-TR"/>
        </w:rPr>
        <w:drawing>
          <wp:inline distT="0" distB="0" distL="0" distR="0">
            <wp:extent cx="304800" cy="304800"/>
            <wp:effectExtent l="19050" t="0" r="0" b="0"/>
            <wp:docPr id="1" name=":lb_1-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_1-e" descr="https://ssl.gstatic.com/ui/v1/icons/mail/profile_mask2.png"/>
                    <pic:cNvPicPr>
                      <a:picLocks noChangeAspect="1" noChangeArrowheads="1"/>
                    </pic:cNvPicPr>
                  </pic:nvPicPr>
                  <pic:blipFill>
                    <a:blip r:embed="rId5"/>
                    <a:srcRect/>
                    <a:stretch>
                      <a:fillRect/>
                    </a:stretch>
                  </pic:blipFill>
                  <pic:spPr bwMode="auto">
                    <a:xfrm>
                      <a:off x="0" y="0"/>
                      <a:ext cx="304800" cy="3048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tblPr>
      <w:tblGrid>
        <w:gridCol w:w="6076"/>
        <w:gridCol w:w="2980"/>
        <w:gridCol w:w="5"/>
        <w:gridCol w:w="11"/>
      </w:tblGrid>
      <w:tr w:rsidR="00225566" w:rsidRPr="00225566" w:rsidTr="00225566">
        <w:tc>
          <w:tcPr>
            <w:tcW w:w="7167" w:type="dxa"/>
            <w:noWrap/>
            <w:hideMark/>
          </w:tcPr>
          <w:tbl>
            <w:tblPr>
              <w:tblW w:w="7167" w:type="dxa"/>
              <w:tblCellMar>
                <w:left w:w="0" w:type="dxa"/>
                <w:right w:w="0" w:type="dxa"/>
              </w:tblCellMar>
              <w:tblLook w:val="04A0"/>
            </w:tblPr>
            <w:tblGrid>
              <w:gridCol w:w="7167"/>
            </w:tblGrid>
            <w:tr w:rsidR="00225566" w:rsidRPr="00225566">
              <w:tc>
                <w:tcPr>
                  <w:tcW w:w="0" w:type="auto"/>
                  <w:vAlign w:val="center"/>
                  <w:hideMark/>
                </w:tcPr>
                <w:p w:rsidR="00225566" w:rsidRPr="00225566" w:rsidRDefault="00225566" w:rsidP="00225566">
                  <w:pPr>
                    <w:spacing w:before="100" w:beforeAutospacing="1" w:after="100" w:afterAutospacing="1" w:line="300" w:lineRule="atLeast"/>
                    <w:outlineLvl w:val="2"/>
                    <w:rPr>
                      <w:rFonts w:ascii="Helvetica" w:eastAsia="Times New Roman" w:hAnsi="Helvetica" w:cs="Helvetica"/>
                      <w:b/>
                      <w:bCs/>
                      <w:color w:val="5F6368"/>
                      <w:sz w:val="27"/>
                      <w:szCs w:val="27"/>
                      <w:lang w:eastAsia="tr-TR"/>
                    </w:rPr>
                  </w:pPr>
                  <w:r w:rsidRPr="00225566">
                    <w:rPr>
                      <w:rFonts w:ascii="Helvetica" w:eastAsia="Times New Roman" w:hAnsi="Helvetica" w:cs="Helvetica"/>
                      <w:b/>
                      <w:bCs/>
                      <w:color w:val="1F1F1F"/>
                      <w:sz w:val="27"/>
                      <w:szCs w:val="27"/>
                      <w:lang w:eastAsia="tr-TR"/>
                    </w:rPr>
                    <w:t>CBİKO Yetenek Kazanımı ve Organizasyon Dairesi</w:t>
                  </w:r>
                </w:p>
              </w:tc>
            </w:tr>
          </w:tbl>
          <w:p w:rsidR="00225566" w:rsidRPr="00225566" w:rsidRDefault="00225566" w:rsidP="00225566">
            <w:pPr>
              <w:spacing w:after="0" w:line="300" w:lineRule="atLeast"/>
              <w:rPr>
                <w:rFonts w:ascii="Helvetica" w:eastAsia="Times New Roman" w:hAnsi="Helvetica" w:cs="Helvetica"/>
                <w:sz w:val="24"/>
                <w:szCs w:val="24"/>
                <w:lang w:eastAsia="tr-TR"/>
              </w:rPr>
            </w:pPr>
          </w:p>
        </w:tc>
        <w:tc>
          <w:tcPr>
            <w:tcW w:w="0" w:type="auto"/>
            <w:noWrap/>
            <w:hideMark/>
          </w:tcPr>
          <w:p w:rsidR="00225566" w:rsidRPr="00225566" w:rsidRDefault="00225566" w:rsidP="00225566">
            <w:pPr>
              <w:spacing w:after="0" w:line="240" w:lineRule="auto"/>
              <w:jc w:val="right"/>
              <w:rPr>
                <w:rFonts w:ascii="Helvetica" w:eastAsia="Times New Roman" w:hAnsi="Helvetica" w:cs="Helvetica"/>
                <w:color w:val="222222"/>
                <w:sz w:val="24"/>
                <w:szCs w:val="24"/>
                <w:lang w:eastAsia="tr-TR"/>
              </w:rPr>
            </w:pPr>
            <w:r>
              <w:rPr>
                <w:rFonts w:ascii="Helvetica" w:eastAsia="Times New Roman" w:hAnsi="Helvetica" w:cs="Helvetica"/>
                <w:noProof/>
                <w:color w:val="222222"/>
                <w:sz w:val="24"/>
                <w:szCs w:val="24"/>
                <w:lang w:eastAsia="tr-TR"/>
              </w:rPr>
              <w:drawing>
                <wp:inline distT="0" distB="0" distL="0" distR="0">
                  <wp:extent cx="9525" cy="9525"/>
                  <wp:effectExtent l="0" t="0" r="0" b="0"/>
                  <wp:docPr id="2" name="Resim 2" descr="E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25566">
              <w:rPr>
                <w:rFonts w:ascii="Helvetica" w:eastAsia="Times New Roman" w:hAnsi="Helvetica" w:cs="Helvetica"/>
                <w:color w:val="5E5E5E"/>
                <w:sz w:val="24"/>
                <w:szCs w:val="24"/>
                <w:lang w:eastAsia="tr-TR"/>
              </w:rPr>
              <w:t xml:space="preserve">2 Eyl 2022 </w:t>
            </w:r>
            <w:proofErr w:type="gramStart"/>
            <w:r w:rsidRPr="00225566">
              <w:rPr>
                <w:rFonts w:ascii="Helvetica" w:eastAsia="Times New Roman" w:hAnsi="Helvetica" w:cs="Helvetica"/>
                <w:color w:val="5E5E5E"/>
                <w:sz w:val="24"/>
                <w:szCs w:val="24"/>
                <w:lang w:eastAsia="tr-TR"/>
              </w:rPr>
              <w:t>20:32</w:t>
            </w:r>
            <w:proofErr w:type="gramEnd"/>
            <w:r w:rsidRPr="00225566">
              <w:rPr>
                <w:rFonts w:ascii="Helvetica" w:eastAsia="Times New Roman" w:hAnsi="Helvetica" w:cs="Helvetica"/>
                <w:color w:val="5E5E5E"/>
                <w:sz w:val="24"/>
                <w:szCs w:val="24"/>
                <w:lang w:eastAsia="tr-TR"/>
              </w:rPr>
              <w:t xml:space="preserve"> (0 dakika önce)</w:t>
            </w:r>
          </w:p>
        </w:tc>
        <w:tc>
          <w:tcPr>
            <w:tcW w:w="0" w:type="auto"/>
            <w:noWrap/>
            <w:hideMark/>
          </w:tcPr>
          <w:p w:rsidR="00225566" w:rsidRPr="00225566" w:rsidRDefault="00225566" w:rsidP="00225566">
            <w:pPr>
              <w:spacing w:after="0" w:line="240" w:lineRule="auto"/>
              <w:jc w:val="right"/>
              <w:rPr>
                <w:rFonts w:ascii="Helvetica" w:eastAsia="Times New Roman" w:hAnsi="Helvetica" w:cs="Helvetica"/>
                <w:color w:val="222222"/>
                <w:sz w:val="24"/>
                <w:szCs w:val="24"/>
                <w:lang w:eastAsia="tr-TR"/>
              </w:rPr>
            </w:pPr>
          </w:p>
        </w:tc>
        <w:tc>
          <w:tcPr>
            <w:tcW w:w="0" w:type="auto"/>
            <w:vMerge w:val="restart"/>
            <w:noWrap/>
            <w:hideMark/>
          </w:tcPr>
          <w:p w:rsidR="00225566" w:rsidRPr="00225566" w:rsidRDefault="00225566" w:rsidP="00225566">
            <w:pPr>
              <w:spacing w:after="0" w:line="270" w:lineRule="atLeast"/>
              <w:jc w:val="center"/>
              <w:rPr>
                <w:rFonts w:ascii="Helvetica" w:eastAsia="Times New Roman" w:hAnsi="Helvetica" w:cs="Helvetica"/>
                <w:color w:val="444444"/>
                <w:sz w:val="24"/>
                <w:szCs w:val="24"/>
                <w:lang w:eastAsia="tr-TR"/>
              </w:rPr>
            </w:pPr>
            <w:r>
              <w:rPr>
                <w:rFonts w:ascii="Helvetica" w:eastAsia="Times New Roman" w:hAnsi="Helvetica" w:cs="Helvetica"/>
                <w:noProof/>
                <w:color w:val="444444"/>
                <w:sz w:val="24"/>
                <w:szCs w:val="24"/>
                <w:lang w:eastAsia="tr-TR"/>
              </w:rPr>
              <w:drawing>
                <wp:inline distT="0" distB="0" distL="0" distR="0">
                  <wp:extent cx="9525" cy="9525"/>
                  <wp:effectExtent l="0" t="0" r="0" b="0"/>
                  <wp:docPr id="3" name="Resim 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1/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225566" w:rsidRPr="00225566" w:rsidRDefault="00225566" w:rsidP="00225566">
            <w:pPr>
              <w:spacing w:after="0" w:line="270" w:lineRule="atLeast"/>
              <w:jc w:val="center"/>
              <w:rPr>
                <w:rFonts w:ascii="Helvetica" w:eastAsia="Times New Roman" w:hAnsi="Helvetica" w:cs="Helvetica"/>
                <w:color w:val="444444"/>
                <w:sz w:val="24"/>
                <w:szCs w:val="24"/>
                <w:lang w:eastAsia="tr-TR"/>
              </w:rPr>
            </w:pPr>
            <w:r>
              <w:rPr>
                <w:rFonts w:ascii="Helvetica" w:eastAsia="Times New Roman" w:hAnsi="Helvetica" w:cs="Helvetica"/>
                <w:noProof/>
                <w:color w:val="444444"/>
                <w:sz w:val="24"/>
                <w:szCs w:val="24"/>
                <w:lang w:eastAsia="tr-TR"/>
              </w:rPr>
              <w:drawing>
                <wp:inline distT="0" distB="0" distL="0" distR="0">
                  <wp:extent cx="9525" cy="9525"/>
                  <wp:effectExtent l="0" t="0" r="0" b="0"/>
                  <wp:docPr id="4" name="Resim 4"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1/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25566" w:rsidRPr="00225566" w:rsidTr="00225566">
        <w:tc>
          <w:tcPr>
            <w:tcW w:w="0" w:type="auto"/>
            <w:gridSpan w:val="3"/>
            <w:vAlign w:val="center"/>
            <w:hideMark/>
          </w:tcPr>
          <w:tbl>
            <w:tblPr>
              <w:tblW w:w="11976" w:type="dxa"/>
              <w:tblCellMar>
                <w:left w:w="0" w:type="dxa"/>
                <w:right w:w="0" w:type="dxa"/>
              </w:tblCellMar>
              <w:tblLook w:val="04A0"/>
            </w:tblPr>
            <w:tblGrid>
              <w:gridCol w:w="11976"/>
            </w:tblGrid>
            <w:tr w:rsidR="00225566" w:rsidRPr="00225566">
              <w:tc>
                <w:tcPr>
                  <w:tcW w:w="0" w:type="auto"/>
                  <w:noWrap/>
                  <w:vAlign w:val="center"/>
                  <w:hideMark/>
                </w:tcPr>
                <w:p w:rsidR="00225566" w:rsidRPr="00225566" w:rsidRDefault="00225566" w:rsidP="00225566">
                  <w:pPr>
                    <w:spacing w:after="0" w:line="300" w:lineRule="atLeast"/>
                    <w:rPr>
                      <w:rFonts w:ascii="Helvetica" w:eastAsia="Times New Roman" w:hAnsi="Helvetica" w:cs="Helvetica"/>
                      <w:sz w:val="24"/>
                      <w:szCs w:val="24"/>
                      <w:lang w:eastAsia="tr-TR"/>
                    </w:rPr>
                  </w:pPr>
                  <w:r w:rsidRPr="00225566">
                    <w:rPr>
                      <w:rFonts w:ascii="Helvetica" w:eastAsia="Times New Roman" w:hAnsi="Helvetica" w:cs="Helvetica"/>
                      <w:color w:val="5E5E5E"/>
                      <w:sz w:val="24"/>
                      <w:szCs w:val="24"/>
                      <w:lang w:eastAsia="tr-TR"/>
                    </w:rPr>
                    <w:t>Alıcı: ben, t.erol@alparslan.edu.tr, rektor@alparslan.edu.tr, u.caydas@alparslan.edu.tr, Neşe, Duygu</w:t>
                  </w:r>
                </w:p>
                <w:p w:rsidR="00225566" w:rsidRPr="00225566" w:rsidRDefault="00225566" w:rsidP="00225566">
                  <w:pPr>
                    <w:spacing w:after="0" w:line="300" w:lineRule="atLeast"/>
                    <w:textAlignment w:val="top"/>
                    <w:rPr>
                      <w:rFonts w:ascii="Helvetica" w:eastAsia="Times New Roman" w:hAnsi="Helvetica" w:cs="Helvetica"/>
                      <w:sz w:val="24"/>
                      <w:szCs w:val="24"/>
                      <w:lang w:eastAsia="tr-TR"/>
                    </w:rPr>
                  </w:pPr>
                  <w:r>
                    <w:rPr>
                      <w:rFonts w:ascii="Helvetica" w:eastAsia="Times New Roman" w:hAnsi="Helvetica" w:cs="Helvetica"/>
                      <w:noProof/>
                      <w:sz w:val="24"/>
                      <w:szCs w:val="24"/>
                      <w:lang w:eastAsia="tr-TR"/>
                    </w:rPr>
                    <w:drawing>
                      <wp:inline distT="0" distB="0" distL="0" distR="0">
                        <wp:extent cx="9525" cy="9525"/>
                        <wp:effectExtent l="0" t="0" r="0" b="0"/>
                        <wp:docPr id="5" name="Resim 5"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1/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225566" w:rsidRPr="00225566" w:rsidRDefault="00225566" w:rsidP="00225566">
            <w:pPr>
              <w:spacing w:after="0" w:line="240" w:lineRule="auto"/>
              <w:rPr>
                <w:rFonts w:ascii="Helvetica" w:eastAsia="Times New Roman" w:hAnsi="Helvetica" w:cs="Helvetica"/>
                <w:sz w:val="24"/>
                <w:szCs w:val="24"/>
                <w:lang w:eastAsia="tr-TR"/>
              </w:rPr>
            </w:pPr>
          </w:p>
        </w:tc>
        <w:tc>
          <w:tcPr>
            <w:tcW w:w="0" w:type="auto"/>
            <w:vMerge/>
            <w:vAlign w:val="center"/>
            <w:hideMark/>
          </w:tcPr>
          <w:p w:rsidR="00225566" w:rsidRPr="00225566" w:rsidRDefault="00225566" w:rsidP="00225566">
            <w:pPr>
              <w:spacing w:after="0" w:line="240" w:lineRule="auto"/>
              <w:rPr>
                <w:rFonts w:ascii="Helvetica" w:eastAsia="Times New Roman" w:hAnsi="Helvetica" w:cs="Helvetica"/>
                <w:color w:val="444444"/>
                <w:sz w:val="24"/>
                <w:szCs w:val="24"/>
                <w:lang w:eastAsia="tr-TR"/>
              </w:rPr>
            </w:pPr>
          </w:p>
        </w:tc>
      </w:tr>
    </w:tbl>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Sayın Rektörümüz, Rektör Yardımcımız ve Kariyer Merkezinin Değerli Ekibi;</w:t>
      </w:r>
    </w:p>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 xml:space="preserve">Kariyer Merkezi hizmetlerini erişilebilir, izlenebilir ve ölçülebilir hale getiren Yetenek Kapısı platformu; öğrencilerde </w:t>
      </w:r>
      <w:proofErr w:type="spellStart"/>
      <w:r w:rsidRPr="00225566">
        <w:rPr>
          <w:rFonts w:ascii="Times New Roman" w:eastAsia="Times New Roman" w:hAnsi="Times New Roman" w:cs="Times New Roman"/>
          <w:color w:val="000000"/>
          <w:sz w:val="24"/>
          <w:szCs w:val="24"/>
          <w:lang w:eastAsia="tr-TR"/>
        </w:rPr>
        <w:t>kampüse</w:t>
      </w:r>
      <w:proofErr w:type="spellEnd"/>
      <w:r w:rsidRPr="00225566">
        <w:rPr>
          <w:rFonts w:ascii="Times New Roman" w:eastAsia="Times New Roman" w:hAnsi="Times New Roman" w:cs="Times New Roman"/>
          <w:color w:val="000000"/>
          <w:sz w:val="24"/>
          <w:szCs w:val="24"/>
          <w:lang w:eastAsia="tr-TR"/>
        </w:rPr>
        <w:t xml:space="preserve"> ilk adım attıkları andan itibaren kariyer bilincinin oluşturulması ve eğitimleri boyunca da bu bilincin geliştirilmesinde önemli rol oynamaktadır.</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Bu doğrultuda; tüm öğrencilerin söz konusu imkândan yararlanabilmesi, öğrenci ve mezun takip sisteminizin oluşturulabilmesi için Kariyer Merkeziniz koordinatörlüğünde;</w:t>
      </w:r>
    </w:p>
    <w:p w:rsidR="00225566" w:rsidRPr="00225566" w:rsidRDefault="00225566" w:rsidP="00225566">
      <w:pPr>
        <w:numPr>
          <w:ilvl w:val="0"/>
          <w:numId w:val="1"/>
        </w:numPr>
        <w:spacing w:after="0" w:line="240" w:lineRule="auto"/>
        <w:ind w:left="945"/>
        <w:jc w:val="both"/>
        <w:rPr>
          <w:rFonts w:ascii="Arial" w:eastAsia="Times New Roman" w:hAnsi="Arial" w:cs="Arial"/>
          <w:color w:val="000000"/>
          <w:sz w:val="24"/>
          <w:szCs w:val="24"/>
          <w:lang w:eastAsia="tr-TR"/>
        </w:rPr>
      </w:pPr>
      <w:r w:rsidRPr="00225566">
        <w:rPr>
          <w:rFonts w:ascii="Arial" w:eastAsia="Times New Roman" w:hAnsi="Arial" w:cs="Arial"/>
          <w:color w:val="000000"/>
          <w:sz w:val="24"/>
          <w:szCs w:val="24"/>
          <w:lang w:eastAsia="tr-TR"/>
        </w:rPr>
        <w:t>2022 güz döneminden başlayarak, üniversite kayıt günlerinde tüm öğrencilerin Kariyer Merkezleri ve Yetenek Kapısı hakkında bilgilendirilmesi ve kayıt işlemlerini tamamlayan tüm öğrencilerin Yetenek Kapısı’na da kayıt olmalarının sağlanması,</w:t>
      </w:r>
    </w:p>
    <w:p w:rsidR="00225566" w:rsidRPr="00225566" w:rsidRDefault="00225566" w:rsidP="00225566">
      <w:pPr>
        <w:spacing w:after="0" w:line="240" w:lineRule="auto"/>
        <w:ind w:left="720"/>
        <w:jc w:val="both"/>
        <w:rPr>
          <w:rFonts w:ascii="Calibri" w:eastAsia="Times New Roman" w:hAnsi="Calibri" w:cs="Arial"/>
          <w:color w:val="222222"/>
          <w:lang w:eastAsia="tr-TR"/>
        </w:rPr>
      </w:pPr>
      <w:r w:rsidRPr="00225566">
        <w:rPr>
          <w:rFonts w:ascii="Symbol" w:eastAsia="Times New Roman" w:hAnsi="Symbol" w:cs="Arial"/>
          <w:color w:val="000000"/>
          <w:sz w:val="24"/>
          <w:szCs w:val="24"/>
          <w:lang w:eastAsia="tr-TR"/>
        </w:rPr>
        <w:t></w:t>
      </w:r>
      <w:r w:rsidRPr="00225566">
        <w:rPr>
          <w:rFonts w:ascii="Times New Roman" w:eastAsia="Times New Roman" w:hAnsi="Times New Roman" w:cs="Times New Roman"/>
          <w:color w:val="000000"/>
          <w:sz w:val="14"/>
          <w:szCs w:val="14"/>
          <w:lang w:eastAsia="tr-TR"/>
        </w:rPr>
        <w:t>         </w:t>
      </w:r>
      <w:r w:rsidRPr="00225566">
        <w:rPr>
          <w:rFonts w:ascii="Calibri" w:eastAsia="Times New Roman" w:hAnsi="Calibri" w:cs="Arial"/>
          <w:color w:val="000000"/>
          <w:sz w:val="24"/>
          <w:szCs w:val="24"/>
          <w:lang w:eastAsia="tr-TR"/>
        </w:rPr>
        <w:t>Tüm öğretim üyelerinin Kariyer Merkezi ve Yetenek Kapısı hakkında bilgilendirilerek dönemin ilk derslerinden itibaren öğrencilerini Merkez ve Platform hakkında haberdar etmesinin teşvik edilmesi,</w:t>
      </w:r>
    </w:p>
    <w:p w:rsidR="00225566" w:rsidRPr="00225566" w:rsidRDefault="00225566" w:rsidP="00225566">
      <w:pPr>
        <w:numPr>
          <w:ilvl w:val="0"/>
          <w:numId w:val="2"/>
        </w:numPr>
        <w:spacing w:after="0" w:line="240" w:lineRule="auto"/>
        <w:ind w:left="945"/>
        <w:jc w:val="both"/>
        <w:rPr>
          <w:rFonts w:ascii="Arial" w:eastAsia="Times New Roman" w:hAnsi="Arial" w:cs="Arial"/>
          <w:color w:val="000000"/>
          <w:sz w:val="24"/>
          <w:szCs w:val="24"/>
          <w:lang w:eastAsia="tr-TR"/>
        </w:rPr>
      </w:pPr>
      <w:r w:rsidRPr="00225566">
        <w:rPr>
          <w:rFonts w:ascii="Arial" w:eastAsia="Times New Roman" w:hAnsi="Arial" w:cs="Arial"/>
          <w:color w:val="000000"/>
          <w:sz w:val="24"/>
          <w:szCs w:val="24"/>
          <w:lang w:eastAsia="tr-TR"/>
        </w:rPr>
        <w:t>Üniversiteye yeni başlayan ve eğitimine devam eden tüm öğrencilere yönelik e-posta, kısa mesaj, sosyal medya hesapları,  öğrenci kulüpleri aracılığıyla Yetenek Kapısı hakkında bilgilendirme/tanıtım faaliyetleri yürütülmesi ve ders kayıt ekranları, web siteleri gibi dijital mecralarda pop-</w:t>
      </w:r>
      <w:proofErr w:type="spellStart"/>
      <w:r w:rsidRPr="00225566">
        <w:rPr>
          <w:rFonts w:ascii="Arial" w:eastAsia="Times New Roman" w:hAnsi="Arial" w:cs="Arial"/>
          <w:color w:val="000000"/>
          <w:sz w:val="24"/>
          <w:szCs w:val="24"/>
          <w:lang w:eastAsia="tr-TR"/>
        </w:rPr>
        <w:t>up</w:t>
      </w:r>
      <w:proofErr w:type="spellEnd"/>
      <w:r w:rsidRPr="00225566">
        <w:rPr>
          <w:rFonts w:ascii="Arial" w:eastAsia="Times New Roman" w:hAnsi="Arial" w:cs="Arial"/>
          <w:color w:val="000000"/>
          <w:sz w:val="24"/>
          <w:szCs w:val="24"/>
          <w:lang w:eastAsia="tr-TR"/>
        </w:rPr>
        <w:t xml:space="preserve"> ve </w:t>
      </w:r>
      <w:proofErr w:type="gramStart"/>
      <w:r w:rsidRPr="00225566">
        <w:rPr>
          <w:rFonts w:ascii="Arial" w:eastAsia="Times New Roman" w:hAnsi="Arial" w:cs="Arial"/>
          <w:color w:val="000000"/>
          <w:sz w:val="24"/>
          <w:szCs w:val="24"/>
          <w:lang w:eastAsia="tr-TR"/>
        </w:rPr>
        <w:t>bannerlara</w:t>
      </w:r>
      <w:proofErr w:type="gramEnd"/>
      <w:r w:rsidRPr="00225566">
        <w:rPr>
          <w:rFonts w:ascii="Arial" w:eastAsia="Times New Roman" w:hAnsi="Arial" w:cs="Arial"/>
          <w:color w:val="000000"/>
          <w:sz w:val="24"/>
          <w:szCs w:val="24"/>
          <w:lang w:eastAsia="tr-TR"/>
        </w:rPr>
        <w:t xml:space="preserve"> yer verilmesi,</w:t>
      </w:r>
    </w:p>
    <w:p w:rsidR="00225566" w:rsidRPr="00225566" w:rsidRDefault="00225566" w:rsidP="00225566">
      <w:pPr>
        <w:numPr>
          <w:ilvl w:val="0"/>
          <w:numId w:val="2"/>
        </w:numPr>
        <w:spacing w:after="0" w:line="240" w:lineRule="auto"/>
        <w:ind w:left="945"/>
        <w:jc w:val="both"/>
        <w:rPr>
          <w:rFonts w:ascii="Arial" w:eastAsia="Times New Roman" w:hAnsi="Arial" w:cs="Arial"/>
          <w:color w:val="000000"/>
          <w:sz w:val="24"/>
          <w:szCs w:val="24"/>
          <w:lang w:eastAsia="tr-TR"/>
        </w:rPr>
      </w:pPr>
      <w:r w:rsidRPr="00225566">
        <w:rPr>
          <w:rFonts w:ascii="Arial" w:eastAsia="Times New Roman" w:hAnsi="Arial" w:cs="Arial"/>
          <w:color w:val="000000"/>
          <w:sz w:val="24"/>
          <w:szCs w:val="24"/>
          <w:lang w:eastAsia="tr-TR"/>
        </w:rPr>
        <w:t>Öğrenci/mezunlarınızın Yetenek Kapısı’nda sunulan imkânlardan yararlanabilmesi için Platform üzerinden üniversitenize gönderilen işveren bağlantı isteklerinin, iş/staj ve etkinlik ilanlarının aynı gün içinde yanıtlanması,</w:t>
      </w:r>
    </w:p>
    <w:p w:rsidR="00225566" w:rsidRPr="00225566" w:rsidRDefault="00225566" w:rsidP="00225566">
      <w:pPr>
        <w:numPr>
          <w:ilvl w:val="0"/>
          <w:numId w:val="2"/>
        </w:numPr>
        <w:spacing w:after="0" w:line="240" w:lineRule="auto"/>
        <w:ind w:left="945"/>
        <w:jc w:val="both"/>
        <w:rPr>
          <w:rFonts w:ascii="Arial" w:eastAsia="Times New Roman" w:hAnsi="Arial" w:cs="Arial"/>
          <w:color w:val="000000"/>
          <w:sz w:val="24"/>
          <w:szCs w:val="24"/>
          <w:lang w:eastAsia="tr-TR"/>
        </w:rPr>
      </w:pPr>
      <w:r w:rsidRPr="00225566">
        <w:rPr>
          <w:rFonts w:ascii="Arial" w:eastAsia="Times New Roman" w:hAnsi="Arial" w:cs="Arial"/>
          <w:color w:val="000000"/>
          <w:sz w:val="24"/>
          <w:szCs w:val="24"/>
          <w:lang w:eastAsia="tr-TR"/>
        </w:rPr>
        <w:t>Her türlü kariyer etkinliği, ilan ve kariyer danışmanlığı süreçlerinin Yetenek Kapısı üzerinden yürütülmesi</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proofErr w:type="gramStart"/>
      <w:r w:rsidRPr="00225566">
        <w:rPr>
          <w:rFonts w:ascii="Times New Roman" w:eastAsia="Times New Roman" w:hAnsi="Times New Roman" w:cs="Times New Roman"/>
          <w:color w:val="000000"/>
          <w:sz w:val="24"/>
          <w:szCs w:val="24"/>
          <w:lang w:eastAsia="tr-TR"/>
        </w:rPr>
        <w:t>büyük</w:t>
      </w:r>
      <w:proofErr w:type="gramEnd"/>
      <w:r w:rsidRPr="00225566">
        <w:rPr>
          <w:rFonts w:ascii="Times New Roman" w:eastAsia="Times New Roman" w:hAnsi="Times New Roman" w:cs="Times New Roman"/>
          <w:color w:val="000000"/>
          <w:sz w:val="24"/>
          <w:szCs w:val="24"/>
          <w:lang w:eastAsia="tr-TR"/>
        </w:rPr>
        <w:t xml:space="preserve"> önem taşımaktadır.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Kariyer merkezi imkânlarından fırsat eşitliği çerçevesinde yararlanılabilmesi ve hizmetlerin tüm öğrencileri kapsar şekilde genişletilmesi için yukarıda bahsi geçen çalışmaların yürütülmesi büyük önem taşımaktadır.</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İlgili faaliyetlerin yerine getirilmesi konusunda gerekli hassasiyetin gösterilmesi gerektiğini bilginize sunar, iyi çalışmalar dileriz.</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000000"/>
          <w:sz w:val="24"/>
          <w:szCs w:val="24"/>
          <w:lang w:eastAsia="tr-TR"/>
        </w:rPr>
        <w:t>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b/>
          <w:bCs/>
          <w:color w:val="000000"/>
          <w:sz w:val="24"/>
          <w:szCs w:val="24"/>
          <w:u w:val="single"/>
          <w:lang w:eastAsia="tr-TR"/>
        </w:rPr>
        <w:t>Not: </w:t>
      </w:r>
      <w:r w:rsidRPr="00225566">
        <w:rPr>
          <w:rFonts w:ascii="Times New Roman" w:eastAsia="Times New Roman" w:hAnsi="Times New Roman" w:cs="Times New Roman"/>
          <w:color w:val="000000"/>
          <w:sz w:val="24"/>
          <w:szCs w:val="24"/>
          <w:u w:val="single"/>
          <w:lang w:eastAsia="tr-TR"/>
        </w:rPr>
        <w:t>Kariyer Merkezinizi ve Yetenek Kapısı’nı tanıtma çalışmalarınız kapsamında sizleri desteklemek adına görsel ve dijital içerikler hazırlanmış, aşağıdaki linklerde ve ekte paylaşılmıştır. Bu materyalleri veya kendi hazırlayacağınız dokümanları tanıtım süreçlerinizde dijital ya da basılı olarak kullanabilirsiniz.</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b/>
          <w:bCs/>
          <w:color w:val="222222"/>
          <w:sz w:val="24"/>
          <w:szCs w:val="24"/>
          <w:lang w:eastAsia="tr-TR"/>
        </w:rPr>
        <w:lastRenderedPageBreak/>
        <w:t> </w:t>
      </w:r>
    </w:p>
    <w:p w:rsidR="00225566" w:rsidRPr="00225566" w:rsidRDefault="00225566" w:rsidP="00225566">
      <w:pPr>
        <w:spacing w:after="0" w:line="240" w:lineRule="auto"/>
        <w:jc w:val="both"/>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b/>
          <w:bCs/>
          <w:color w:val="222222"/>
          <w:sz w:val="24"/>
          <w:szCs w:val="24"/>
          <w:u w:val="single"/>
          <w:lang w:eastAsia="tr-TR"/>
        </w:rPr>
        <w:t>Tanıtım Videolarını İndirebileceğiniz Linkler:</w:t>
      </w:r>
    </w:p>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Calibri" w:eastAsia="Times New Roman" w:hAnsi="Calibri" w:cs="Times New Roman"/>
          <w:b/>
          <w:bCs/>
          <w:i/>
          <w:iCs/>
          <w:color w:val="000000"/>
          <w:sz w:val="24"/>
          <w:szCs w:val="24"/>
          <w:lang w:eastAsia="tr-TR"/>
        </w:rPr>
        <w:t>“Yetenek Kapısı nedir?” Video linki: </w:t>
      </w:r>
      <w:hyperlink r:id="rId7" w:tgtFrame="_blank" w:history="1">
        <w:r w:rsidRPr="00225566">
          <w:rPr>
            <w:rFonts w:ascii="Calibri" w:eastAsia="Times New Roman" w:hAnsi="Calibri" w:cs="Times New Roman"/>
            <w:b/>
            <w:bCs/>
            <w:i/>
            <w:iCs/>
            <w:color w:val="1155CC"/>
            <w:sz w:val="24"/>
            <w:szCs w:val="24"/>
            <w:u w:val="single"/>
            <w:lang w:eastAsia="tr-TR"/>
          </w:rPr>
          <w:t>https://we.tl/t-EuZ8jrBnO3</w:t>
        </w:r>
      </w:hyperlink>
      <w:r w:rsidRPr="00225566">
        <w:rPr>
          <w:rFonts w:ascii="Calibri" w:eastAsia="Times New Roman" w:hAnsi="Calibri" w:cs="Times New Roman"/>
          <w:b/>
          <w:bCs/>
          <w:i/>
          <w:iCs/>
          <w:color w:val="000000"/>
          <w:sz w:val="24"/>
          <w:szCs w:val="24"/>
          <w:lang w:eastAsia="tr-TR"/>
        </w:rPr>
        <w:t> </w:t>
      </w:r>
    </w:p>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Calibri" w:eastAsia="Times New Roman" w:hAnsi="Calibri" w:cs="Times New Roman"/>
          <w:b/>
          <w:bCs/>
          <w:i/>
          <w:iCs/>
          <w:color w:val="000000"/>
          <w:sz w:val="24"/>
          <w:szCs w:val="24"/>
          <w:lang w:eastAsia="tr-TR"/>
        </w:rPr>
        <w:t xml:space="preserve">“Yetenek Kapısı'nda nasıl </w:t>
      </w:r>
      <w:proofErr w:type="gramStart"/>
      <w:r w:rsidRPr="00225566">
        <w:rPr>
          <w:rFonts w:ascii="Calibri" w:eastAsia="Times New Roman" w:hAnsi="Calibri" w:cs="Times New Roman"/>
          <w:b/>
          <w:bCs/>
          <w:i/>
          <w:iCs/>
          <w:color w:val="000000"/>
          <w:sz w:val="24"/>
          <w:szCs w:val="24"/>
          <w:lang w:eastAsia="tr-TR"/>
        </w:rPr>
        <w:t>profil</w:t>
      </w:r>
      <w:proofErr w:type="gramEnd"/>
      <w:r w:rsidRPr="00225566">
        <w:rPr>
          <w:rFonts w:ascii="Calibri" w:eastAsia="Times New Roman" w:hAnsi="Calibri" w:cs="Times New Roman"/>
          <w:b/>
          <w:bCs/>
          <w:i/>
          <w:iCs/>
          <w:color w:val="000000"/>
          <w:sz w:val="24"/>
          <w:szCs w:val="24"/>
          <w:lang w:eastAsia="tr-TR"/>
        </w:rPr>
        <w:t xml:space="preserve"> oluşturursun?”</w:t>
      </w:r>
      <w:r w:rsidRPr="00225566">
        <w:rPr>
          <w:rFonts w:ascii="Calibri" w:eastAsia="Times New Roman" w:hAnsi="Calibri" w:cs="Times New Roman"/>
          <w:b/>
          <w:bCs/>
          <w:color w:val="000000"/>
          <w:sz w:val="24"/>
          <w:szCs w:val="24"/>
          <w:lang w:eastAsia="tr-TR"/>
        </w:rPr>
        <w:t> </w:t>
      </w:r>
      <w:r w:rsidRPr="00225566">
        <w:rPr>
          <w:rFonts w:ascii="Calibri" w:eastAsia="Times New Roman" w:hAnsi="Calibri" w:cs="Times New Roman"/>
          <w:b/>
          <w:bCs/>
          <w:i/>
          <w:iCs/>
          <w:color w:val="000000"/>
          <w:sz w:val="24"/>
          <w:szCs w:val="24"/>
          <w:lang w:eastAsia="tr-TR"/>
        </w:rPr>
        <w:t>Video linki: </w:t>
      </w:r>
      <w:hyperlink r:id="rId8" w:tgtFrame="_blank" w:history="1">
        <w:r w:rsidRPr="00225566">
          <w:rPr>
            <w:rFonts w:ascii="Calibri" w:eastAsia="Times New Roman" w:hAnsi="Calibri" w:cs="Times New Roman"/>
            <w:b/>
            <w:bCs/>
            <w:i/>
            <w:iCs/>
            <w:color w:val="1155CC"/>
            <w:sz w:val="24"/>
            <w:szCs w:val="24"/>
            <w:u w:val="single"/>
            <w:lang w:eastAsia="tr-TR"/>
          </w:rPr>
          <w:t>https://we.tl/t-kNJcDNS5T2</w:t>
        </w:r>
      </w:hyperlink>
      <w:r w:rsidRPr="00225566">
        <w:rPr>
          <w:rFonts w:ascii="Calibri" w:eastAsia="Times New Roman" w:hAnsi="Calibri" w:cs="Times New Roman"/>
          <w:b/>
          <w:bCs/>
          <w:i/>
          <w:iCs/>
          <w:color w:val="000000"/>
          <w:sz w:val="24"/>
          <w:szCs w:val="24"/>
          <w:lang w:eastAsia="tr-TR"/>
        </w:rPr>
        <w:t> </w:t>
      </w:r>
    </w:p>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Calibri" w:eastAsia="Times New Roman" w:hAnsi="Calibri" w:cs="Times New Roman"/>
          <w:b/>
          <w:bCs/>
          <w:i/>
          <w:iCs/>
          <w:color w:val="000000"/>
          <w:sz w:val="24"/>
          <w:szCs w:val="24"/>
          <w:lang w:eastAsia="tr-TR"/>
        </w:rPr>
        <w:t>“Yetenek Kapısı'nda iş-staj ilanlarına nasıl başvurursun?” Video linki: </w:t>
      </w:r>
      <w:hyperlink r:id="rId9" w:tgtFrame="_blank" w:history="1">
        <w:r w:rsidRPr="00225566">
          <w:rPr>
            <w:rFonts w:ascii="Calibri" w:eastAsia="Times New Roman" w:hAnsi="Calibri" w:cs="Times New Roman"/>
            <w:b/>
            <w:bCs/>
            <w:i/>
            <w:iCs/>
            <w:color w:val="1155CC"/>
            <w:sz w:val="24"/>
            <w:szCs w:val="24"/>
            <w:u w:val="single"/>
            <w:lang w:eastAsia="tr-TR"/>
          </w:rPr>
          <w:t>https://we.tl/t-FsUODOw28m</w:t>
        </w:r>
      </w:hyperlink>
      <w:r w:rsidRPr="00225566">
        <w:rPr>
          <w:rFonts w:ascii="Calibri" w:eastAsia="Times New Roman" w:hAnsi="Calibri" w:cs="Times New Roman"/>
          <w:b/>
          <w:bCs/>
          <w:i/>
          <w:iCs/>
          <w:color w:val="000000"/>
          <w:sz w:val="24"/>
          <w:szCs w:val="24"/>
          <w:lang w:eastAsia="tr-TR"/>
        </w:rPr>
        <w:t> </w:t>
      </w:r>
    </w:p>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222222"/>
          <w:sz w:val="24"/>
          <w:szCs w:val="24"/>
          <w:lang w:eastAsia="tr-TR"/>
        </w:rPr>
        <w:t> </w:t>
      </w:r>
    </w:p>
    <w:p w:rsidR="00225566" w:rsidRPr="00225566" w:rsidRDefault="00225566" w:rsidP="00225566">
      <w:pPr>
        <w:spacing w:after="0" w:line="240" w:lineRule="auto"/>
        <w:rPr>
          <w:rFonts w:ascii="Times New Roman" w:eastAsia="Times New Roman" w:hAnsi="Times New Roman" w:cs="Times New Roman"/>
          <w:color w:val="222222"/>
          <w:sz w:val="24"/>
          <w:szCs w:val="24"/>
          <w:lang w:eastAsia="tr-TR"/>
        </w:rPr>
      </w:pPr>
      <w:r w:rsidRPr="00225566">
        <w:rPr>
          <w:rFonts w:ascii="Times New Roman" w:eastAsia="Times New Roman" w:hAnsi="Times New Roman" w:cs="Times New Roman"/>
          <w:color w:val="222222"/>
          <w:sz w:val="24"/>
          <w:szCs w:val="24"/>
          <w:lang w:eastAsia="tr-TR"/>
        </w:rPr>
        <w:t> </w:t>
      </w:r>
    </w:p>
    <w:p w:rsidR="00225566" w:rsidRPr="00225566" w:rsidRDefault="00225566" w:rsidP="00225566">
      <w:pPr>
        <w:spacing w:after="240" w:line="240" w:lineRule="auto"/>
        <w:rPr>
          <w:rFonts w:ascii="Arial" w:eastAsia="Times New Roman" w:hAnsi="Arial" w:cs="Arial"/>
          <w:color w:val="222222"/>
          <w:sz w:val="24"/>
          <w:szCs w:val="24"/>
          <w:lang w:eastAsia="tr-TR"/>
        </w:rPr>
      </w:pPr>
    </w:p>
    <w:tbl>
      <w:tblPr>
        <w:tblW w:w="0" w:type="auto"/>
        <w:tblCellMar>
          <w:left w:w="0" w:type="dxa"/>
          <w:right w:w="0" w:type="dxa"/>
        </w:tblCellMar>
        <w:tblLook w:val="04A0"/>
      </w:tblPr>
      <w:tblGrid>
        <w:gridCol w:w="4901"/>
      </w:tblGrid>
      <w:tr w:rsidR="00225566" w:rsidRPr="00225566" w:rsidTr="00225566">
        <w:tc>
          <w:tcPr>
            <w:tcW w:w="0" w:type="auto"/>
            <w:vAlign w:val="center"/>
            <w:hideMark/>
          </w:tcPr>
          <w:tbl>
            <w:tblPr>
              <w:tblW w:w="5000" w:type="pct"/>
              <w:tblCellMar>
                <w:left w:w="0" w:type="dxa"/>
                <w:right w:w="0" w:type="dxa"/>
              </w:tblCellMar>
              <w:tblLook w:val="04A0"/>
            </w:tblPr>
            <w:tblGrid>
              <w:gridCol w:w="6"/>
              <w:gridCol w:w="4889"/>
              <w:gridCol w:w="6"/>
            </w:tblGrid>
            <w:tr w:rsidR="00225566" w:rsidRPr="00225566">
              <w:tc>
                <w:tcPr>
                  <w:tcW w:w="0" w:type="auto"/>
                  <w:tcMar>
                    <w:top w:w="0" w:type="dxa"/>
                    <w:left w:w="0" w:type="dxa"/>
                    <w:bottom w:w="75" w:type="dxa"/>
                    <w:right w:w="0" w:type="dxa"/>
                  </w:tcMar>
                  <w:vAlign w:val="center"/>
                  <w:hideMark/>
                </w:tcPr>
                <w:p w:rsidR="00225566" w:rsidRPr="00225566" w:rsidRDefault="00225566" w:rsidP="00225566">
                  <w:pPr>
                    <w:spacing w:after="0" w:line="240" w:lineRule="auto"/>
                    <w:rPr>
                      <w:rFonts w:ascii="Helvetica" w:eastAsia="Times New Roman" w:hAnsi="Helvetica" w:cs="Helvetica"/>
                      <w:sz w:val="24"/>
                      <w:szCs w:val="24"/>
                      <w:lang w:eastAsia="tr-TR"/>
                    </w:rPr>
                  </w:pPr>
                </w:p>
              </w:tc>
              <w:tc>
                <w:tcPr>
                  <w:tcW w:w="0" w:type="auto"/>
                  <w:noWrap/>
                  <w:tcMar>
                    <w:top w:w="0" w:type="dxa"/>
                    <w:left w:w="225" w:type="dxa"/>
                    <w:bottom w:w="75" w:type="dxa"/>
                    <w:right w:w="225" w:type="dxa"/>
                  </w:tcMar>
                  <w:vAlign w:val="center"/>
                  <w:hideMark/>
                </w:tcPr>
                <w:p w:rsidR="00225566" w:rsidRPr="00225566" w:rsidRDefault="00225566" w:rsidP="00225566">
                  <w:pPr>
                    <w:spacing w:after="0" w:line="195" w:lineRule="atLeast"/>
                    <w:rPr>
                      <w:rFonts w:ascii="Myriad Pro" w:eastAsia="Times New Roman" w:hAnsi="Myriad Pro" w:cs="Times New Roman"/>
                      <w:sz w:val="32"/>
                      <w:szCs w:val="32"/>
                      <w:lang w:eastAsia="tr-TR"/>
                    </w:rPr>
                  </w:pPr>
                  <w:r w:rsidRPr="00225566">
                    <w:rPr>
                      <w:rFonts w:ascii="Times New Roman" w:eastAsia="Times New Roman" w:hAnsi="Times New Roman" w:cs="Times New Roman"/>
                      <w:b/>
                      <w:bCs/>
                      <w:sz w:val="20"/>
                      <w:szCs w:val="20"/>
                      <w:lang w:eastAsia="tr-TR"/>
                    </w:rPr>
                    <w:t>CBİKO Yetenek Kazanımı ve Organizasyon Dairesi</w:t>
                  </w:r>
                  <w:r w:rsidRPr="00225566">
                    <w:rPr>
                      <w:rFonts w:ascii="Myriad Pro" w:eastAsia="Times New Roman" w:hAnsi="Myriad Pro" w:cs="Times New Roman"/>
                      <w:sz w:val="32"/>
                      <w:szCs w:val="32"/>
                      <w:lang w:eastAsia="tr-TR"/>
                    </w:rPr>
                    <w:br/>
                  </w:r>
                  <w:r w:rsidRPr="00225566">
                    <w:rPr>
                      <w:rFonts w:ascii="Times New Roman" w:eastAsia="Times New Roman" w:hAnsi="Times New Roman" w:cs="Times New Roman"/>
                      <w:color w:val="7F7F7F"/>
                      <w:sz w:val="16"/>
                      <w:szCs w:val="16"/>
                      <w:lang w:eastAsia="tr-TR"/>
                    </w:rPr>
                    <w:t xml:space="preserve">T.C. Cumhurbaşkanlığı Külliyesi 06560 </w:t>
                  </w:r>
                  <w:proofErr w:type="spellStart"/>
                  <w:r w:rsidRPr="00225566">
                    <w:rPr>
                      <w:rFonts w:ascii="Times New Roman" w:eastAsia="Times New Roman" w:hAnsi="Times New Roman" w:cs="Times New Roman"/>
                      <w:color w:val="7F7F7F"/>
                      <w:sz w:val="16"/>
                      <w:szCs w:val="16"/>
                      <w:lang w:eastAsia="tr-TR"/>
                    </w:rPr>
                    <w:t>Beştepe</w:t>
                  </w:r>
                  <w:proofErr w:type="spellEnd"/>
                  <w:r w:rsidRPr="00225566">
                    <w:rPr>
                      <w:rFonts w:ascii="Times New Roman" w:eastAsia="Times New Roman" w:hAnsi="Times New Roman" w:cs="Times New Roman"/>
                      <w:color w:val="7F7F7F"/>
                      <w:sz w:val="16"/>
                      <w:szCs w:val="16"/>
                      <w:lang w:eastAsia="tr-TR"/>
                    </w:rPr>
                    <w:t>-ANKARA  </w:t>
                  </w:r>
                </w:p>
              </w:tc>
              <w:tc>
                <w:tcPr>
                  <w:tcW w:w="0" w:type="auto"/>
                  <w:vAlign w:val="center"/>
                  <w:hideMark/>
                </w:tcPr>
                <w:p w:rsidR="00225566" w:rsidRPr="00225566" w:rsidRDefault="00225566" w:rsidP="00225566">
                  <w:pPr>
                    <w:spacing w:after="0" w:line="240" w:lineRule="auto"/>
                    <w:rPr>
                      <w:rFonts w:ascii="Helvetica" w:eastAsia="Times New Roman" w:hAnsi="Helvetica" w:cs="Helvetica"/>
                      <w:sz w:val="24"/>
                      <w:szCs w:val="24"/>
                      <w:lang w:eastAsia="tr-TR"/>
                    </w:rPr>
                  </w:pPr>
                </w:p>
              </w:tc>
            </w:tr>
          </w:tbl>
          <w:p w:rsidR="00225566" w:rsidRPr="00225566" w:rsidRDefault="00225566" w:rsidP="00225566">
            <w:pPr>
              <w:spacing w:after="0" w:line="240" w:lineRule="auto"/>
              <w:rPr>
                <w:rFonts w:ascii="Helvetica" w:eastAsia="Times New Roman" w:hAnsi="Helvetica" w:cs="Helvetica"/>
                <w:sz w:val="24"/>
                <w:szCs w:val="24"/>
                <w:lang w:eastAsia="tr-TR"/>
              </w:rPr>
            </w:pPr>
          </w:p>
        </w:tc>
      </w:tr>
    </w:tbl>
    <w:p w:rsidR="001D08D9" w:rsidRDefault="001D08D9"/>
    <w:sectPr w:rsidR="001D08D9" w:rsidSect="001D08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93997"/>
    <w:multiLevelType w:val="multilevel"/>
    <w:tmpl w:val="612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234516"/>
    <w:multiLevelType w:val="multilevel"/>
    <w:tmpl w:val="1C94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5566"/>
    <w:rsid w:val="001D08D9"/>
    <w:rsid w:val="002255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D9"/>
  </w:style>
  <w:style w:type="paragraph" w:styleId="Balk2">
    <w:name w:val="heading 2"/>
    <w:basedOn w:val="Normal"/>
    <w:link w:val="Balk2Char"/>
    <w:uiPriority w:val="9"/>
    <w:qFormat/>
    <w:rsid w:val="002255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255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2556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25566"/>
    <w:rPr>
      <w:rFonts w:ascii="Times New Roman" w:eastAsia="Times New Roman" w:hAnsi="Times New Roman" w:cs="Times New Roman"/>
      <w:b/>
      <w:bCs/>
      <w:sz w:val="27"/>
      <w:szCs w:val="27"/>
      <w:lang w:eastAsia="tr-TR"/>
    </w:rPr>
  </w:style>
  <w:style w:type="character" w:customStyle="1" w:styleId="gd">
    <w:name w:val="gd"/>
    <w:basedOn w:val="VarsaylanParagrafYazTipi"/>
    <w:rsid w:val="00225566"/>
  </w:style>
  <w:style w:type="character" w:customStyle="1" w:styleId="g3">
    <w:name w:val="g3"/>
    <w:basedOn w:val="VarsaylanParagrafYazTipi"/>
    <w:rsid w:val="00225566"/>
  </w:style>
  <w:style w:type="character" w:customStyle="1" w:styleId="hb">
    <w:name w:val="hb"/>
    <w:basedOn w:val="VarsaylanParagrafYazTipi"/>
    <w:rsid w:val="00225566"/>
  </w:style>
  <w:style w:type="character" w:customStyle="1" w:styleId="g2">
    <w:name w:val="g2"/>
    <w:basedOn w:val="VarsaylanParagrafYazTipi"/>
    <w:rsid w:val="00225566"/>
  </w:style>
  <w:style w:type="paragraph" w:customStyle="1" w:styleId="m-4429204122294793655msolistparagraph">
    <w:name w:val="m_-4429204122294793655msolistparagraph"/>
    <w:basedOn w:val="Normal"/>
    <w:rsid w:val="002255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255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4429204122294793655msohyperlink">
    <w:name w:val="m_-4429204122294793655msohyperlink"/>
    <w:basedOn w:val="VarsaylanParagrafYazTipi"/>
    <w:rsid w:val="00225566"/>
  </w:style>
  <w:style w:type="character" w:styleId="Kpr">
    <w:name w:val="Hyperlink"/>
    <w:basedOn w:val="VarsaylanParagrafYazTipi"/>
    <w:uiPriority w:val="99"/>
    <w:semiHidden/>
    <w:unhideWhenUsed/>
    <w:rsid w:val="00225566"/>
    <w:rPr>
      <w:color w:val="0000FF"/>
      <w:u w:val="single"/>
    </w:rPr>
  </w:style>
  <w:style w:type="paragraph" w:styleId="BalonMetni">
    <w:name w:val="Balloon Text"/>
    <w:basedOn w:val="Normal"/>
    <w:link w:val="BalonMetniChar"/>
    <w:uiPriority w:val="99"/>
    <w:semiHidden/>
    <w:unhideWhenUsed/>
    <w:rsid w:val="002255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5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810766">
      <w:bodyDiv w:val="1"/>
      <w:marLeft w:val="0"/>
      <w:marRight w:val="0"/>
      <w:marTop w:val="0"/>
      <w:marBottom w:val="0"/>
      <w:divBdr>
        <w:top w:val="none" w:sz="0" w:space="0" w:color="auto"/>
        <w:left w:val="none" w:sz="0" w:space="0" w:color="auto"/>
        <w:bottom w:val="none" w:sz="0" w:space="0" w:color="auto"/>
        <w:right w:val="none" w:sz="0" w:space="0" w:color="auto"/>
      </w:divBdr>
      <w:divsChild>
        <w:div w:id="75445897">
          <w:marLeft w:val="0"/>
          <w:marRight w:val="0"/>
          <w:marTop w:val="0"/>
          <w:marBottom w:val="0"/>
          <w:divBdr>
            <w:top w:val="none" w:sz="0" w:space="0" w:color="auto"/>
            <w:left w:val="none" w:sz="0" w:space="0" w:color="auto"/>
            <w:bottom w:val="none" w:sz="0" w:space="0" w:color="auto"/>
            <w:right w:val="none" w:sz="0" w:space="0" w:color="auto"/>
          </w:divBdr>
          <w:divsChild>
            <w:div w:id="1780952214">
              <w:marLeft w:val="0"/>
              <w:marRight w:val="0"/>
              <w:marTop w:val="0"/>
              <w:marBottom w:val="0"/>
              <w:divBdr>
                <w:top w:val="none" w:sz="0" w:space="0" w:color="auto"/>
                <w:left w:val="none" w:sz="0" w:space="0" w:color="auto"/>
                <w:bottom w:val="none" w:sz="0" w:space="0" w:color="auto"/>
                <w:right w:val="none" w:sz="0" w:space="0" w:color="auto"/>
              </w:divBdr>
              <w:divsChild>
                <w:div w:id="64232706">
                  <w:marLeft w:val="0"/>
                  <w:marRight w:val="0"/>
                  <w:marTop w:val="0"/>
                  <w:marBottom w:val="0"/>
                  <w:divBdr>
                    <w:top w:val="none" w:sz="0" w:space="0" w:color="auto"/>
                    <w:left w:val="none" w:sz="0" w:space="0" w:color="auto"/>
                    <w:bottom w:val="none" w:sz="0" w:space="0" w:color="auto"/>
                    <w:right w:val="none" w:sz="0" w:space="0" w:color="auto"/>
                  </w:divBdr>
                  <w:divsChild>
                    <w:div w:id="1744985025">
                      <w:marLeft w:val="0"/>
                      <w:marRight w:val="120"/>
                      <w:marTop w:val="0"/>
                      <w:marBottom w:val="0"/>
                      <w:divBdr>
                        <w:top w:val="none" w:sz="0" w:space="0" w:color="auto"/>
                        <w:left w:val="none" w:sz="0" w:space="0" w:color="auto"/>
                        <w:bottom w:val="none" w:sz="0" w:space="0" w:color="auto"/>
                        <w:right w:val="none" w:sz="0" w:space="0" w:color="auto"/>
                      </w:divBdr>
                      <w:divsChild>
                        <w:div w:id="501091261">
                          <w:marLeft w:val="0"/>
                          <w:marRight w:val="0"/>
                          <w:marTop w:val="0"/>
                          <w:marBottom w:val="0"/>
                          <w:divBdr>
                            <w:top w:val="none" w:sz="0" w:space="0" w:color="auto"/>
                            <w:left w:val="none" w:sz="0" w:space="0" w:color="auto"/>
                            <w:bottom w:val="none" w:sz="0" w:space="0" w:color="auto"/>
                            <w:right w:val="none" w:sz="0" w:space="0" w:color="auto"/>
                          </w:divBdr>
                        </w:div>
                      </w:divsChild>
                    </w:div>
                    <w:div w:id="39865830">
                      <w:marLeft w:val="0"/>
                      <w:marRight w:val="90"/>
                      <w:marTop w:val="0"/>
                      <w:marBottom w:val="0"/>
                      <w:divBdr>
                        <w:top w:val="none" w:sz="0" w:space="0" w:color="auto"/>
                        <w:left w:val="none" w:sz="0" w:space="0" w:color="auto"/>
                        <w:bottom w:val="none" w:sz="0" w:space="0" w:color="auto"/>
                        <w:right w:val="none" w:sz="0" w:space="0" w:color="auto"/>
                      </w:divBdr>
                      <w:divsChild>
                        <w:div w:id="2802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3772">
          <w:marLeft w:val="0"/>
          <w:marRight w:val="0"/>
          <w:marTop w:val="0"/>
          <w:marBottom w:val="0"/>
          <w:divBdr>
            <w:top w:val="none" w:sz="0" w:space="0" w:color="auto"/>
            <w:left w:val="none" w:sz="0" w:space="0" w:color="auto"/>
            <w:bottom w:val="none" w:sz="0" w:space="0" w:color="auto"/>
            <w:right w:val="none" w:sz="0" w:space="0" w:color="auto"/>
          </w:divBdr>
          <w:divsChild>
            <w:div w:id="973216342">
              <w:marLeft w:val="0"/>
              <w:marRight w:val="0"/>
              <w:marTop w:val="0"/>
              <w:marBottom w:val="0"/>
              <w:divBdr>
                <w:top w:val="none" w:sz="0" w:space="0" w:color="auto"/>
                <w:left w:val="none" w:sz="0" w:space="0" w:color="auto"/>
                <w:bottom w:val="none" w:sz="0" w:space="0" w:color="auto"/>
                <w:right w:val="none" w:sz="0" w:space="0" w:color="auto"/>
              </w:divBdr>
              <w:divsChild>
                <w:div w:id="1162350297">
                  <w:marLeft w:val="0"/>
                  <w:marRight w:val="0"/>
                  <w:marTop w:val="0"/>
                  <w:marBottom w:val="0"/>
                  <w:divBdr>
                    <w:top w:val="none" w:sz="0" w:space="0" w:color="auto"/>
                    <w:left w:val="none" w:sz="0" w:space="0" w:color="auto"/>
                    <w:bottom w:val="none" w:sz="0" w:space="0" w:color="auto"/>
                    <w:right w:val="none" w:sz="0" w:space="0" w:color="auto"/>
                  </w:divBdr>
                  <w:divsChild>
                    <w:div w:id="1337422884">
                      <w:marLeft w:val="0"/>
                      <w:marRight w:val="0"/>
                      <w:marTop w:val="0"/>
                      <w:marBottom w:val="0"/>
                      <w:divBdr>
                        <w:top w:val="none" w:sz="0" w:space="0" w:color="auto"/>
                        <w:left w:val="none" w:sz="0" w:space="0" w:color="auto"/>
                        <w:bottom w:val="none" w:sz="0" w:space="0" w:color="auto"/>
                        <w:right w:val="none" w:sz="0" w:space="0" w:color="auto"/>
                      </w:divBdr>
                      <w:divsChild>
                        <w:div w:id="457335730">
                          <w:marLeft w:val="0"/>
                          <w:marRight w:val="0"/>
                          <w:marTop w:val="0"/>
                          <w:marBottom w:val="0"/>
                          <w:divBdr>
                            <w:top w:val="single" w:sz="2" w:space="0" w:color="EFEFEF"/>
                            <w:left w:val="none" w:sz="0" w:space="0" w:color="auto"/>
                            <w:bottom w:val="none" w:sz="0" w:space="0" w:color="auto"/>
                            <w:right w:val="none" w:sz="0" w:space="0" w:color="auto"/>
                          </w:divBdr>
                          <w:divsChild>
                            <w:div w:id="871115896">
                              <w:marLeft w:val="0"/>
                              <w:marRight w:val="0"/>
                              <w:marTop w:val="0"/>
                              <w:marBottom w:val="0"/>
                              <w:divBdr>
                                <w:top w:val="none" w:sz="0" w:space="0" w:color="auto"/>
                                <w:left w:val="none" w:sz="0" w:space="0" w:color="auto"/>
                                <w:bottom w:val="none" w:sz="0" w:space="0" w:color="auto"/>
                                <w:right w:val="none" w:sz="0" w:space="0" w:color="auto"/>
                              </w:divBdr>
                              <w:divsChild>
                                <w:div w:id="1509982131">
                                  <w:marLeft w:val="0"/>
                                  <w:marRight w:val="0"/>
                                  <w:marTop w:val="0"/>
                                  <w:marBottom w:val="0"/>
                                  <w:divBdr>
                                    <w:top w:val="none" w:sz="0" w:space="0" w:color="auto"/>
                                    <w:left w:val="none" w:sz="0" w:space="0" w:color="auto"/>
                                    <w:bottom w:val="none" w:sz="0" w:space="0" w:color="auto"/>
                                    <w:right w:val="none" w:sz="0" w:space="0" w:color="auto"/>
                                  </w:divBdr>
                                  <w:divsChild>
                                    <w:div w:id="1157767379">
                                      <w:marLeft w:val="0"/>
                                      <w:marRight w:val="0"/>
                                      <w:marTop w:val="0"/>
                                      <w:marBottom w:val="0"/>
                                      <w:divBdr>
                                        <w:top w:val="none" w:sz="0" w:space="0" w:color="auto"/>
                                        <w:left w:val="none" w:sz="0" w:space="0" w:color="auto"/>
                                        <w:bottom w:val="none" w:sz="0" w:space="0" w:color="auto"/>
                                        <w:right w:val="none" w:sz="0" w:space="0" w:color="auto"/>
                                      </w:divBdr>
                                      <w:divsChild>
                                        <w:div w:id="809327294">
                                          <w:marLeft w:val="0"/>
                                          <w:marRight w:val="0"/>
                                          <w:marTop w:val="0"/>
                                          <w:marBottom w:val="0"/>
                                          <w:divBdr>
                                            <w:top w:val="none" w:sz="0" w:space="0" w:color="auto"/>
                                            <w:left w:val="none" w:sz="0" w:space="0" w:color="auto"/>
                                            <w:bottom w:val="none" w:sz="0" w:space="0" w:color="auto"/>
                                            <w:right w:val="none" w:sz="0" w:space="0" w:color="auto"/>
                                          </w:divBdr>
                                          <w:divsChild>
                                            <w:div w:id="1651909360">
                                              <w:marLeft w:val="0"/>
                                              <w:marRight w:val="0"/>
                                              <w:marTop w:val="0"/>
                                              <w:marBottom w:val="0"/>
                                              <w:divBdr>
                                                <w:top w:val="none" w:sz="0" w:space="0" w:color="auto"/>
                                                <w:left w:val="none" w:sz="0" w:space="0" w:color="auto"/>
                                                <w:bottom w:val="none" w:sz="0" w:space="0" w:color="auto"/>
                                                <w:right w:val="none" w:sz="0" w:space="0" w:color="auto"/>
                                              </w:divBdr>
                                              <w:divsChild>
                                                <w:div w:id="1104766535">
                                                  <w:marLeft w:val="0"/>
                                                  <w:marRight w:val="0"/>
                                                  <w:marTop w:val="0"/>
                                                  <w:marBottom w:val="0"/>
                                                  <w:divBdr>
                                                    <w:top w:val="none" w:sz="0" w:space="0" w:color="auto"/>
                                                    <w:left w:val="none" w:sz="0" w:space="0" w:color="auto"/>
                                                    <w:bottom w:val="none" w:sz="0" w:space="0" w:color="auto"/>
                                                    <w:right w:val="none" w:sz="0" w:space="0" w:color="auto"/>
                                                  </w:divBdr>
                                                </w:div>
                                              </w:divsChild>
                                            </w:div>
                                            <w:div w:id="1563832518">
                                              <w:marLeft w:val="0"/>
                                              <w:marRight w:val="0"/>
                                              <w:marTop w:val="0"/>
                                              <w:marBottom w:val="0"/>
                                              <w:divBdr>
                                                <w:top w:val="none" w:sz="0" w:space="0" w:color="auto"/>
                                                <w:left w:val="none" w:sz="0" w:space="0" w:color="auto"/>
                                                <w:bottom w:val="none" w:sz="0" w:space="0" w:color="auto"/>
                                                <w:right w:val="none" w:sz="0" w:space="0" w:color="auto"/>
                                              </w:divBdr>
                                              <w:divsChild>
                                                <w:div w:id="564729405">
                                                  <w:marLeft w:val="0"/>
                                                  <w:marRight w:val="0"/>
                                                  <w:marTop w:val="0"/>
                                                  <w:marBottom w:val="0"/>
                                                  <w:divBdr>
                                                    <w:top w:val="none" w:sz="0" w:space="0" w:color="auto"/>
                                                    <w:left w:val="none" w:sz="0" w:space="0" w:color="auto"/>
                                                    <w:bottom w:val="none" w:sz="0" w:space="0" w:color="auto"/>
                                                    <w:right w:val="none" w:sz="0" w:space="0" w:color="auto"/>
                                                  </w:divBdr>
                                                  <w:divsChild>
                                                    <w:div w:id="1571035807">
                                                      <w:marLeft w:val="0"/>
                                                      <w:marRight w:val="0"/>
                                                      <w:marTop w:val="0"/>
                                                      <w:marBottom w:val="0"/>
                                                      <w:divBdr>
                                                        <w:top w:val="none" w:sz="0" w:space="0" w:color="auto"/>
                                                        <w:left w:val="none" w:sz="0" w:space="0" w:color="auto"/>
                                                        <w:bottom w:val="none" w:sz="0" w:space="0" w:color="auto"/>
                                                        <w:right w:val="none" w:sz="0" w:space="0" w:color="auto"/>
                                                      </w:divBdr>
                                                    </w:div>
                                                    <w:div w:id="1195000861">
                                                      <w:marLeft w:val="300"/>
                                                      <w:marRight w:val="0"/>
                                                      <w:marTop w:val="0"/>
                                                      <w:marBottom w:val="0"/>
                                                      <w:divBdr>
                                                        <w:top w:val="none" w:sz="0" w:space="0" w:color="auto"/>
                                                        <w:left w:val="none" w:sz="0" w:space="0" w:color="auto"/>
                                                        <w:bottom w:val="none" w:sz="0" w:space="0" w:color="auto"/>
                                                        <w:right w:val="none" w:sz="0" w:space="0" w:color="auto"/>
                                                      </w:divBdr>
                                                    </w:div>
                                                    <w:div w:id="572736961">
                                                      <w:marLeft w:val="300"/>
                                                      <w:marRight w:val="0"/>
                                                      <w:marTop w:val="0"/>
                                                      <w:marBottom w:val="0"/>
                                                      <w:divBdr>
                                                        <w:top w:val="none" w:sz="0" w:space="0" w:color="auto"/>
                                                        <w:left w:val="none" w:sz="0" w:space="0" w:color="auto"/>
                                                        <w:bottom w:val="none" w:sz="0" w:space="0" w:color="auto"/>
                                                        <w:right w:val="none" w:sz="0" w:space="0" w:color="auto"/>
                                                      </w:divBdr>
                                                    </w:div>
                                                    <w:div w:id="609363998">
                                                      <w:marLeft w:val="0"/>
                                                      <w:marRight w:val="0"/>
                                                      <w:marTop w:val="0"/>
                                                      <w:marBottom w:val="0"/>
                                                      <w:divBdr>
                                                        <w:top w:val="none" w:sz="0" w:space="0" w:color="auto"/>
                                                        <w:left w:val="none" w:sz="0" w:space="0" w:color="auto"/>
                                                        <w:bottom w:val="none" w:sz="0" w:space="0" w:color="auto"/>
                                                        <w:right w:val="none" w:sz="0" w:space="0" w:color="auto"/>
                                                      </w:divBdr>
                                                    </w:div>
                                                    <w:div w:id="369035252">
                                                      <w:marLeft w:val="60"/>
                                                      <w:marRight w:val="0"/>
                                                      <w:marTop w:val="0"/>
                                                      <w:marBottom w:val="0"/>
                                                      <w:divBdr>
                                                        <w:top w:val="none" w:sz="0" w:space="0" w:color="auto"/>
                                                        <w:left w:val="none" w:sz="0" w:space="0" w:color="auto"/>
                                                        <w:bottom w:val="none" w:sz="0" w:space="0" w:color="auto"/>
                                                        <w:right w:val="none" w:sz="0" w:space="0" w:color="auto"/>
                                                      </w:divBdr>
                                                    </w:div>
                                                  </w:divsChild>
                                                </w:div>
                                                <w:div w:id="1656763345">
                                                  <w:marLeft w:val="0"/>
                                                  <w:marRight w:val="0"/>
                                                  <w:marTop w:val="0"/>
                                                  <w:marBottom w:val="0"/>
                                                  <w:divBdr>
                                                    <w:top w:val="none" w:sz="0" w:space="0" w:color="auto"/>
                                                    <w:left w:val="none" w:sz="0" w:space="0" w:color="auto"/>
                                                    <w:bottom w:val="none" w:sz="0" w:space="0" w:color="auto"/>
                                                    <w:right w:val="none" w:sz="0" w:space="0" w:color="auto"/>
                                                  </w:divBdr>
                                                  <w:divsChild>
                                                    <w:div w:id="217860450">
                                                      <w:marLeft w:val="0"/>
                                                      <w:marRight w:val="0"/>
                                                      <w:marTop w:val="120"/>
                                                      <w:marBottom w:val="0"/>
                                                      <w:divBdr>
                                                        <w:top w:val="none" w:sz="0" w:space="0" w:color="auto"/>
                                                        <w:left w:val="none" w:sz="0" w:space="0" w:color="auto"/>
                                                        <w:bottom w:val="none" w:sz="0" w:space="0" w:color="auto"/>
                                                        <w:right w:val="none" w:sz="0" w:space="0" w:color="auto"/>
                                                      </w:divBdr>
                                                      <w:divsChild>
                                                        <w:div w:id="1222207142">
                                                          <w:marLeft w:val="0"/>
                                                          <w:marRight w:val="0"/>
                                                          <w:marTop w:val="0"/>
                                                          <w:marBottom w:val="0"/>
                                                          <w:divBdr>
                                                            <w:top w:val="none" w:sz="0" w:space="0" w:color="auto"/>
                                                            <w:left w:val="none" w:sz="0" w:space="0" w:color="auto"/>
                                                            <w:bottom w:val="none" w:sz="0" w:space="0" w:color="auto"/>
                                                            <w:right w:val="none" w:sz="0" w:space="0" w:color="auto"/>
                                                          </w:divBdr>
                                                          <w:divsChild>
                                                            <w:div w:id="1268344270">
                                                              <w:marLeft w:val="0"/>
                                                              <w:marRight w:val="0"/>
                                                              <w:marTop w:val="0"/>
                                                              <w:marBottom w:val="0"/>
                                                              <w:divBdr>
                                                                <w:top w:val="none" w:sz="0" w:space="0" w:color="auto"/>
                                                                <w:left w:val="none" w:sz="0" w:space="0" w:color="auto"/>
                                                                <w:bottom w:val="none" w:sz="0" w:space="0" w:color="auto"/>
                                                                <w:right w:val="none" w:sz="0" w:space="0" w:color="auto"/>
                                                              </w:divBdr>
                                                              <w:divsChild>
                                                                <w:div w:id="3917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l/t-kNJcDNS5T2" TargetMode="External"/><Relationship Id="rId3" Type="http://schemas.openxmlformats.org/officeDocument/2006/relationships/settings" Target="settings.xml"/><Relationship Id="rId7" Type="http://schemas.openxmlformats.org/officeDocument/2006/relationships/hyperlink" Target="https://we.tl/t-EuZ8jrBnO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tl/t-FsUODOw28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ruken</dc:creator>
  <cp:lastModifiedBy>ruken</cp:lastModifiedBy>
  <cp:revision>1</cp:revision>
  <dcterms:created xsi:type="dcterms:W3CDTF">2022-08-23T07:56:00Z</dcterms:created>
  <dcterms:modified xsi:type="dcterms:W3CDTF">2022-08-23T07:59:00Z</dcterms:modified>
</cp:coreProperties>
</file>